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FC" w:rsidRPr="001E46DD" w:rsidRDefault="004026FC" w:rsidP="004026FC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4026FC" w:rsidRPr="00EE4B99" w:rsidRDefault="004026FC" w:rsidP="004026FC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</w:p>
    <w:p w:rsidR="004026FC" w:rsidRPr="00EE4B99" w:rsidRDefault="004026FC" w:rsidP="004026FC">
      <w:pPr>
        <w:jc w:val="center"/>
        <w:rPr>
          <w:color w:val="FF0000"/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>
        <w:rPr>
          <w:color w:val="FF0000"/>
          <w:sz w:val="36"/>
          <w:szCs w:val="36"/>
        </w:rPr>
        <w:t>родному  (кумыкскому) языку</w:t>
      </w:r>
      <w:r w:rsidRPr="00EE4B99">
        <w:rPr>
          <w:color w:val="FF0000"/>
          <w:sz w:val="36"/>
          <w:szCs w:val="36"/>
        </w:rPr>
        <w:t xml:space="preserve"> </w:t>
      </w:r>
      <w:r w:rsidRPr="00EE4B99">
        <w:rPr>
          <w:sz w:val="36"/>
          <w:szCs w:val="36"/>
        </w:rPr>
        <w:t>класс</w:t>
      </w:r>
      <w:r>
        <w:rPr>
          <w:sz w:val="36"/>
          <w:szCs w:val="36"/>
        </w:rPr>
        <w:t>ы</w:t>
      </w:r>
      <w:r w:rsidRPr="00EE4B99">
        <w:rPr>
          <w:sz w:val="36"/>
          <w:szCs w:val="36"/>
        </w:rPr>
        <w:t xml:space="preserve">  </w:t>
      </w:r>
      <w:r>
        <w:rPr>
          <w:color w:val="FF0000"/>
          <w:sz w:val="36"/>
          <w:szCs w:val="36"/>
        </w:rPr>
        <w:t>9</w:t>
      </w:r>
    </w:p>
    <w:p w:rsidR="004026FC" w:rsidRPr="00EE4B99" w:rsidRDefault="004026FC" w:rsidP="004026FC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275"/>
        <w:gridCol w:w="1985"/>
        <w:gridCol w:w="1701"/>
        <w:gridCol w:w="1843"/>
      </w:tblGrid>
      <w:tr w:rsidR="004026FC" w:rsidRPr="005374AE" w:rsidTr="002F4B6D">
        <w:tc>
          <w:tcPr>
            <w:tcW w:w="568" w:type="dxa"/>
            <w:shd w:val="clear" w:color="auto" w:fill="FDE9D9" w:themeFill="accent6" w:themeFillTint="33"/>
          </w:tcPr>
          <w:p w:rsidR="004026FC" w:rsidRPr="005374AE" w:rsidRDefault="004026F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4026FC" w:rsidRPr="005374AE" w:rsidRDefault="004026F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4026FC" w:rsidRPr="005374AE" w:rsidRDefault="004026FC" w:rsidP="002F4B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4026FC" w:rsidRPr="005374AE" w:rsidRDefault="004026F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4026FC" w:rsidRPr="005374AE" w:rsidRDefault="004026F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026FC" w:rsidRDefault="004026F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4026FC" w:rsidRPr="005374AE" w:rsidRDefault="004026FC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4026FC" w:rsidRPr="005374AE" w:rsidRDefault="004026F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4026FC" w:rsidRPr="005374AE" w:rsidRDefault="004026F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E415E8" w:rsidRPr="005374AE" w:rsidTr="004026FC">
        <w:tc>
          <w:tcPr>
            <w:tcW w:w="568" w:type="dxa"/>
            <w:shd w:val="clear" w:color="auto" w:fill="FFFFFF" w:themeFill="background1"/>
          </w:tcPr>
          <w:p w:rsidR="00E415E8" w:rsidRPr="005374AE" w:rsidRDefault="00E415E8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E415E8" w:rsidRPr="00B053CD" w:rsidRDefault="00E415E8" w:rsidP="002F4B6D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Цитатала</w:t>
            </w:r>
            <w:r>
              <w:rPr>
                <w:rStyle w:val="575pt"/>
                <w:sz w:val="24"/>
                <w:szCs w:val="24"/>
              </w:rPr>
              <w:t>р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ва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оланы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ягьында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токьтав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белгилер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r w:rsidRPr="00B053CD">
              <w:rPr>
                <w:rStyle w:val="57pt"/>
                <w:sz w:val="24"/>
                <w:szCs w:val="24"/>
              </w:rPr>
              <w:t>Цитаты и знаки препинания</w:t>
            </w:r>
            <w:r>
              <w:rPr>
                <w:rStyle w:val="57pt"/>
                <w:sz w:val="24"/>
                <w:szCs w:val="24"/>
              </w:rPr>
              <w:t xml:space="preserve"> при них</w:t>
            </w:r>
          </w:p>
        </w:tc>
        <w:tc>
          <w:tcPr>
            <w:tcW w:w="1275" w:type="dxa"/>
            <w:shd w:val="clear" w:color="auto" w:fill="FFFFFF" w:themeFill="background1"/>
          </w:tcPr>
          <w:p w:rsidR="00E415E8" w:rsidRPr="00E415E8" w:rsidRDefault="00E415E8" w:rsidP="002F4B6D">
            <w:pPr>
              <w:jc w:val="center"/>
              <w:rPr>
                <w:sz w:val="28"/>
                <w:szCs w:val="28"/>
              </w:rPr>
            </w:pPr>
            <w:r w:rsidRPr="00E415E8">
              <w:rPr>
                <w:sz w:val="28"/>
                <w:szCs w:val="28"/>
              </w:rPr>
              <w:t>7.04</w:t>
            </w:r>
          </w:p>
        </w:tc>
        <w:tc>
          <w:tcPr>
            <w:tcW w:w="1985" w:type="dxa"/>
            <w:shd w:val="clear" w:color="auto" w:fill="FFFFFF" w:themeFill="background1"/>
          </w:tcPr>
          <w:p w:rsidR="00E415E8" w:rsidRPr="00E415E8" w:rsidRDefault="00E415E8" w:rsidP="002F4B6D">
            <w:pPr>
              <w:jc w:val="center"/>
              <w:rPr>
                <w:sz w:val="28"/>
                <w:szCs w:val="28"/>
              </w:rPr>
            </w:pPr>
            <w:r w:rsidRPr="00E415E8">
              <w:rPr>
                <w:sz w:val="28"/>
                <w:szCs w:val="28"/>
              </w:rPr>
              <w:t>Обучение постановке знаков препинания при цитатах.</w:t>
            </w:r>
          </w:p>
        </w:tc>
        <w:tc>
          <w:tcPr>
            <w:tcW w:w="1701" w:type="dxa"/>
            <w:shd w:val="clear" w:color="auto" w:fill="FFFFFF" w:themeFill="background1"/>
          </w:tcPr>
          <w:p w:rsidR="00E415E8" w:rsidRPr="00E415E8" w:rsidRDefault="00E415E8" w:rsidP="002F4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415E8" w:rsidRPr="00E415E8" w:rsidRDefault="00E415E8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Расставить знаки в заданной цитате.</w:t>
            </w:r>
          </w:p>
        </w:tc>
      </w:tr>
      <w:tr w:rsidR="00E415E8" w:rsidRPr="005374AE" w:rsidTr="004026FC">
        <w:tc>
          <w:tcPr>
            <w:tcW w:w="568" w:type="dxa"/>
            <w:shd w:val="clear" w:color="auto" w:fill="FFFFFF" w:themeFill="background1"/>
          </w:tcPr>
          <w:p w:rsidR="00E415E8" w:rsidRPr="005374AE" w:rsidRDefault="00E415E8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</w:tcPr>
          <w:p w:rsidR="00E415E8" w:rsidRPr="00B053CD" w:rsidRDefault="00E415E8" w:rsidP="002F4B6D">
            <w:pPr>
              <w:pStyle w:val="5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Тилни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гъакъында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умуми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маълуматлар</w:t>
            </w:r>
            <w:proofErr w:type="spellEnd"/>
          </w:p>
          <w:p w:rsidR="00E415E8" w:rsidRPr="00B053CD" w:rsidRDefault="00E415E8" w:rsidP="002F4B6D">
            <w:pPr>
              <w:pStyle w:val="50"/>
              <w:shd w:val="clear" w:color="auto" w:fill="auto"/>
              <w:spacing w:before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Жамият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яшавунда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тилни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агьам</w:t>
            </w:r>
            <w:r w:rsidRPr="00B053CD">
              <w:rPr>
                <w:rStyle w:val="575pt"/>
                <w:sz w:val="24"/>
                <w:szCs w:val="24"/>
              </w:rPr>
              <w:t>ияты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Тилни</w:t>
            </w:r>
            <w:proofErr w:type="spellEnd"/>
          </w:p>
          <w:p w:rsidR="00E415E8" w:rsidRPr="00B053CD" w:rsidRDefault="00E415E8" w:rsidP="002F4B6D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оьсювю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Къумукь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тилни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</w:p>
          <w:p w:rsidR="00E415E8" w:rsidRPr="00B053CD" w:rsidRDefault="00E415E8" w:rsidP="002F4B6D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оьсювю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E415E8" w:rsidRPr="00B053CD" w:rsidRDefault="00E415E8" w:rsidP="002F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CD">
              <w:rPr>
                <w:rStyle w:val="35"/>
                <w:rFonts w:eastAsiaTheme="minorHAnsi"/>
                <w:sz w:val="24"/>
                <w:szCs w:val="24"/>
              </w:rPr>
              <w:t>Развитие яз</w:t>
            </w:r>
            <w:r>
              <w:rPr>
                <w:rStyle w:val="35"/>
                <w:rFonts w:eastAsiaTheme="minorHAnsi"/>
                <w:sz w:val="24"/>
                <w:szCs w:val="24"/>
              </w:rPr>
              <w:t xml:space="preserve">ыка в </w:t>
            </w:r>
            <w:proofErr w:type="spellStart"/>
            <w:r>
              <w:rPr>
                <w:rStyle w:val="35"/>
                <w:rFonts w:eastAsiaTheme="minorHAnsi"/>
                <w:sz w:val="24"/>
                <w:szCs w:val="24"/>
              </w:rPr>
              <w:t>обществ</w:t>
            </w:r>
            <w:proofErr w:type="gramStart"/>
            <w:r>
              <w:rPr>
                <w:rStyle w:val="35"/>
                <w:rFonts w:eastAsiaTheme="minorHAnsi"/>
                <w:sz w:val="24"/>
                <w:szCs w:val="24"/>
              </w:rPr>
              <w:t>,ж</w:t>
            </w:r>
            <w:proofErr w:type="gramEnd"/>
            <w:r>
              <w:rPr>
                <w:rStyle w:val="35"/>
                <w:rFonts w:eastAsiaTheme="minorHAnsi"/>
                <w:sz w:val="24"/>
                <w:szCs w:val="24"/>
              </w:rPr>
              <w:t>изни</w:t>
            </w:r>
            <w:proofErr w:type="spellEnd"/>
            <w:r>
              <w:rPr>
                <w:rStyle w:val="35"/>
                <w:rFonts w:eastAsiaTheme="minorHAnsi"/>
                <w:sz w:val="24"/>
                <w:szCs w:val="24"/>
              </w:rPr>
              <w:t>. Развитие я</w:t>
            </w:r>
            <w:r w:rsidRPr="00B053CD">
              <w:rPr>
                <w:rStyle w:val="35"/>
                <w:rFonts w:eastAsiaTheme="minorHAnsi"/>
                <w:sz w:val="24"/>
                <w:szCs w:val="24"/>
              </w:rPr>
              <w:t xml:space="preserve">зыка. Развитие </w:t>
            </w:r>
            <w:proofErr w:type="spellStart"/>
            <w:r w:rsidRPr="00B053CD">
              <w:rPr>
                <w:rStyle w:val="35"/>
                <w:rFonts w:eastAsiaTheme="minorHAnsi"/>
                <w:sz w:val="24"/>
                <w:szCs w:val="24"/>
              </w:rPr>
              <w:t>кумыкск</w:t>
            </w:r>
            <w:proofErr w:type="spellEnd"/>
            <w:r w:rsidRPr="00B053CD">
              <w:rPr>
                <w:rStyle w:val="35"/>
                <w:rFonts w:eastAsiaTheme="minorHAnsi"/>
                <w:sz w:val="24"/>
                <w:szCs w:val="24"/>
              </w:rPr>
              <w:t>. яз.</w:t>
            </w:r>
          </w:p>
        </w:tc>
        <w:tc>
          <w:tcPr>
            <w:tcW w:w="1275" w:type="dxa"/>
            <w:shd w:val="clear" w:color="auto" w:fill="FFFFFF" w:themeFill="background1"/>
          </w:tcPr>
          <w:p w:rsidR="00E415E8" w:rsidRPr="00E415E8" w:rsidRDefault="00E415E8" w:rsidP="002F4B6D">
            <w:pPr>
              <w:jc w:val="center"/>
              <w:rPr>
                <w:sz w:val="28"/>
                <w:szCs w:val="28"/>
              </w:rPr>
            </w:pPr>
            <w:r w:rsidRPr="00E415E8">
              <w:rPr>
                <w:sz w:val="28"/>
                <w:szCs w:val="28"/>
              </w:rPr>
              <w:t>14.04</w:t>
            </w:r>
          </w:p>
        </w:tc>
        <w:tc>
          <w:tcPr>
            <w:tcW w:w="1985" w:type="dxa"/>
            <w:shd w:val="clear" w:color="auto" w:fill="FFFFFF" w:themeFill="background1"/>
          </w:tcPr>
          <w:p w:rsidR="00E415E8" w:rsidRPr="00E415E8" w:rsidRDefault="00E415E8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беседы о языке.</w:t>
            </w:r>
          </w:p>
        </w:tc>
        <w:tc>
          <w:tcPr>
            <w:tcW w:w="1701" w:type="dxa"/>
            <w:shd w:val="clear" w:color="auto" w:fill="FFFFFF" w:themeFill="background1"/>
          </w:tcPr>
          <w:p w:rsidR="00E415E8" w:rsidRPr="00E415E8" w:rsidRDefault="00E415E8" w:rsidP="002F4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415E8" w:rsidRPr="00E415E8" w:rsidRDefault="00E415E8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Сочинение-миниатюра о  развитии родном языке.</w:t>
            </w:r>
          </w:p>
        </w:tc>
      </w:tr>
      <w:tr w:rsidR="00E415E8" w:rsidRPr="005374AE" w:rsidTr="004026FC">
        <w:tc>
          <w:tcPr>
            <w:tcW w:w="568" w:type="dxa"/>
            <w:shd w:val="clear" w:color="auto" w:fill="FFFFFF" w:themeFill="background1"/>
          </w:tcPr>
          <w:p w:rsidR="00E415E8" w:rsidRPr="005374AE" w:rsidRDefault="00E415E8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</w:tcPr>
          <w:p w:rsidR="00E415E8" w:rsidRPr="00B053CD" w:rsidRDefault="00E415E8" w:rsidP="002F4B6D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Къумукь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адабият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ва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къумукь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тилни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'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диалектлери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E415E8" w:rsidRPr="00B053CD" w:rsidRDefault="00E415E8" w:rsidP="002F4B6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D">
              <w:rPr>
                <w:rStyle w:val="35"/>
                <w:rFonts w:eastAsiaTheme="minorHAnsi"/>
                <w:sz w:val="24"/>
                <w:szCs w:val="24"/>
              </w:rPr>
              <w:t>Литературная речь,</w:t>
            </w:r>
            <w:r>
              <w:rPr>
                <w:rStyle w:val="35"/>
                <w:rFonts w:eastAsiaTheme="minorHAnsi"/>
                <w:sz w:val="24"/>
                <w:szCs w:val="24"/>
              </w:rPr>
              <w:t xml:space="preserve"> диалект</w:t>
            </w:r>
            <w:r w:rsidRPr="00B053CD">
              <w:rPr>
                <w:rStyle w:val="35"/>
                <w:rFonts w:eastAsiaTheme="minorHAnsi"/>
                <w:sz w:val="24"/>
                <w:szCs w:val="24"/>
              </w:rPr>
              <w:t>ы кум</w:t>
            </w:r>
            <w:proofErr w:type="gramStart"/>
            <w:r w:rsidRPr="00B053CD">
              <w:rPr>
                <w:rStyle w:val="35"/>
                <w:rFonts w:eastAsiaTheme="minorHAnsi"/>
                <w:sz w:val="24"/>
                <w:szCs w:val="24"/>
              </w:rPr>
              <w:t>.</w:t>
            </w:r>
            <w:proofErr w:type="gramEnd"/>
            <w:r w:rsidRPr="00B053CD">
              <w:rPr>
                <w:rStyle w:val="35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B053CD">
              <w:rPr>
                <w:rStyle w:val="35"/>
                <w:rFonts w:eastAsiaTheme="minorHAnsi"/>
                <w:sz w:val="24"/>
                <w:szCs w:val="24"/>
              </w:rPr>
              <w:t>я</w:t>
            </w:r>
            <w:proofErr w:type="gramEnd"/>
            <w:r w:rsidRPr="00B053CD">
              <w:rPr>
                <w:rStyle w:val="35"/>
                <w:rFonts w:eastAsiaTheme="minorHAnsi"/>
                <w:sz w:val="24"/>
                <w:szCs w:val="24"/>
              </w:rPr>
              <w:t>зыка</w:t>
            </w:r>
          </w:p>
        </w:tc>
        <w:tc>
          <w:tcPr>
            <w:tcW w:w="1275" w:type="dxa"/>
            <w:shd w:val="clear" w:color="auto" w:fill="FFFFFF" w:themeFill="background1"/>
          </w:tcPr>
          <w:p w:rsidR="00E415E8" w:rsidRPr="00E415E8" w:rsidRDefault="00E415E8" w:rsidP="002F4B6D">
            <w:pPr>
              <w:jc w:val="center"/>
              <w:rPr>
                <w:sz w:val="28"/>
                <w:szCs w:val="28"/>
              </w:rPr>
            </w:pPr>
            <w:r w:rsidRPr="00E415E8">
              <w:rPr>
                <w:sz w:val="28"/>
                <w:szCs w:val="28"/>
              </w:rPr>
              <w:t>21.04</w:t>
            </w:r>
          </w:p>
        </w:tc>
        <w:tc>
          <w:tcPr>
            <w:tcW w:w="1985" w:type="dxa"/>
            <w:shd w:val="clear" w:color="auto" w:fill="FFFFFF" w:themeFill="background1"/>
          </w:tcPr>
          <w:p w:rsidR="00E415E8" w:rsidRPr="00E415E8" w:rsidRDefault="00E415E8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с различными диалектами родного языка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E415E8" w:rsidRPr="00E415E8" w:rsidRDefault="00E415E8" w:rsidP="002F4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415E8" w:rsidRPr="00E415E8" w:rsidRDefault="00E415E8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Написать 5 слов на различных диалектах кумыкского языка. </w:t>
            </w:r>
          </w:p>
        </w:tc>
      </w:tr>
      <w:tr w:rsidR="00E415E8" w:rsidRPr="005374AE" w:rsidTr="004026FC">
        <w:tc>
          <w:tcPr>
            <w:tcW w:w="568" w:type="dxa"/>
            <w:shd w:val="clear" w:color="auto" w:fill="FFFFFF" w:themeFill="background1"/>
          </w:tcPr>
          <w:p w:rsidR="00E415E8" w:rsidRPr="005374AE" w:rsidRDefault="00E415E8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</w:tcPr>
          <w:p w:rsidR="00E415E8" w:rsidRPr="00B053CD" w:rsidRDefault="00E415E8" w:rsidP="00E415E8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Б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/С</w:t>
            </w:r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Схемалагьа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гёре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ж</w:t>
            </w:r>
            <w:r w:rsidRPr="00B053CD">
              <w:rPr>
                <w:rStyle w:val="575pt"/>
                <w:sz w:val="24"/>
                <w:szCs w:val="24"/>
              </w:rPr>
              <w:t>умлалар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E415E8" w:rsidRPr="00B053CD" w:rsidRDefault="00E415E8" w:rsidP="00E415E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575pt"/>
                <w:rFonts w:eastAsiaTheme="minorHAnsi"/>
                <w:sz w:val="24"/>
                <w:szCs w:val="24"/>
              </w:rPr>
              <w:t xml:space="preserve">Составление </w:t>
            </w:r>
            <w:r w:rsidRPr="00B053CD">
              <w:rPr>
                <w:rStyle w:val="575pt"/>
                <w:rFonts w:eastAsiaTheme="minorHAnsi"/>
                <w:sz w:val="24"/>
                <w:szCs w:val="24"/>
              </w:rPr>
              <w:t>предложений то данным схемам.</w:t>
            </w:r>
          </w:p>
        </w:tc>
        <w:tc>
          <w:tcPr>
            <w:tcW w:w="1275" w:type="dxa"/>
            <w:shd w:val="clear" w:color="auto" w:fill="FFFFFF" w:themeFill="background1"/>
          </w:tcPr>
          <w:p w:rsidR="00E415E8" w:rsidRPr="00E415E8" w:rsidRDefault="00E415E8" w:rsidP="002F4B6D">
            <w:pPr>
              <w:jc w:val="center"/>
              <w:rPr>
                <w:sz w:val="28"/>
                <w:szCs w:val="28"/>
              </w:rPr>
            </w:pPr>
            <w:r w:rsidRPr="00E415E8">
              <w:rPr>
                <w:sz w:val="28"/>
                <w:szCs w:val="28"/>
              </w:rPr>
              <w:t>28.04</w:t>
            </w:r>
          </w:p>
        </w:tc>
        <w:tc>
          <w:tcPr>
            <w:tcW w:w="1985" w:type="dxa"/>
            <w:shd w:val="clear" w:color="auto" w:fill="FFFFFF" w:themeFill="background1"/>
          </w:tcPr>
          <w:p w:rsidR="00E415E8" w:rsidRPr="00E415E8" w:rsidRDefault="00E415E8" w:rsidP="00E41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составлению схем.</w:t>
            </w:r>
          </w:p>
        </w:tc>
        <w:tc>
          <w:tcPr>
            <w:tcW w:w="1701" w:type="dxa"/>
            <w:shd w:val="clear" w:color="auto" w:fill="FFFFFF" w:themeFill="background1"/>
          </w:tcPr>
          <w:p w:rsidR="00E415E8" w:rsidRPr="00E415E8" w:rsidRDefault="00E415E8" w:rsidP="002F4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415E8" w:rsidRPr="00E415E8" w:rsidRDefault="00920A6E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 схему заданному предложению.</w:t>
            </w:r>
            <w:bookmarkStart w:id="0" w:name="_GoBack"/>
            <w:bookmarkEnd w:id="0"/>
          </w:p>
        </w:tc>
      </w:tr>
    </w:tbl>
    <w:p w:rsidR="008044BA" w:rsidRDefault="008044BA"/>
    <w:sectPr w:rsidR="008044BA" w:rsidSect="004026F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FC"/>
    <w:rsid w:val="004026FC"/>
    <w:rsid w:val="008044BA"/>
    <w:rsid w:val="00920A6E"/>
    <w:rsid w:val="00E4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E415E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75pt">
    <w:name w:val="Основной текст (5) + 7;5 pt"/>
    <w:basedOn w:val="5"/>
    <w:rsid w:val="00E415E8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15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7pt">
    <w:name w:val="Основной текст (5) + 7 pt"/>
    <w:basedOn w:val="5"/>
    <w:rsid w:val="00E41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35">
    <w:name w:val="Основной текст (35)"/>
    <w:basedOn w:val="a0"/>
    <w:rsid w:val="00E41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1">
    <w:name w:val="Основной текст (5) + Курсив"/>
    <w:basedOn w:val="5"/>
    <w:rsid w:val="00E415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E415E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75pt">
    <w:name w:val="Основной текст (5) + 7;5 pt"/>
    <w:basedOn w:val="5"/>
    <w:rsid w:val="00E415E8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15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7pt">
    <w:name w:val="Основной текст (5) + 7 pt"/>
    <w:basedOn w:val="5"/>
    <w:rsid w:val="00E41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35">
    <w:name w:val="Основной текст (35)"/>
    <w:basedOn w:val="a0"/>
    <w:rsid w:val="00E41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1">
    <w:name w:val="Основной текст (5) + Курсив"/>
    <w:basedOn w:val="5"/>
    <w:rsid w:val="00E415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2020-04-12T18:55:00Z</dcterms:created>
  <dcterms:modified xsi:type="dcterms:W3CDTF">2020-04-12T19:16:00Z</dcterms:modified>
</cp:coreProperties>
</file>